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3F724E" w:rsidRDefault="00903DD8" w:rsidP="00903DD8">
      <w:pPr>
        <w:ind w:left="360"/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АДМИНИСТРАЦИЯ ГОРОДА БЕЛОКУРИХА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АЛТАЙСКОГО КРАЯ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ПОСТАНОВЛЕНИЕ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</w:p>
    <w:p w:rsidR="00903DD8" w:rsidRPr="003F724E" w:rsidRDefault="00F05C8E" w:rsidP="00903DD8">
      <w:pPr>
        <w:rPr>
          <w:color w:val="000000" w:themeColor="text1"/>
          <w:sz w:val="28"/>
        </w:rPr>
      </w:pPr>
      <w:r w:rsidRPr="00F05C8E">
        <w:rPr>
          <w:color w:val="000000" w:themeColor="text1"/>
          <w:sz w:val="28"/>
          <w:u w:val="single"/>
        </w:rPr>
        <w:t>30.08.</w:t>
      </w:r>
      <w:r w:rsidR="00952A75">
        <w:rPr>
          <w:color w:val="000000" w:themeColor="text1"/>
          <w:sz w:val="28"/>
        </w:rPr>
        <w:t xml:space="preserve"> </w:t>
      </w:r>
      <w:r w:rsidR="00903DD8" w:rsidRPr="003F724E">
        <w:rPr>
          <w:color w:val="000000" w:themeColor="text1"/>
          <w:sz w:val="28"/>
        </w:rPr>
        <w:t>201</w:t>
      </w:r>
      <w:r w:rsidR="002D6903" w:rsidRPr="003F724E">
        <w:rPr>
          <w:color w:val="000000" w:themeColor="text1"/>
          <w:sz w:val="28"/>
        </w:rPr>
        <w:t>9</w:t>
      </w:r>
      <w:r w:rsidR="00903DD8" w:rsidRPr="003F724E">
        <w:rPr>
          <w:color w:val="000000" w:themeColor="text1"/>
          <w:sz w:val="28"/>
        </w:rPr>
        <w:t xml:space="preserve"> №</w:t>
      </w:r>
      <w:r w:rsidR="00D51C44" w:rsidRPr="003F724E">
        <w:rPr>
          <w:color w:val="000000" w:themeColor="text1"/>
          <w:sz w:val="28"/>
        </w:rPr>
        <w:t xml:space="preserve"> </w:t>
      </w:r>
      <w:r w:rsidRPr="00F05C8E">
        <w:rPr>
          <w:color w:val="000000" w:themeColor="text1"/>
          <w:sz w:val="28"/>
          <w:u w:val="single"/>
        </w:rPr>
        <w:t>982</w:t>
      </w:r>
      <w:r w:rsidR="00163784" w:rsidRPr="003F724E">
        <w:rPr>
          <w:color w:val="000000" w:themeColor="text1"/>
          <w:sz w:val="28"/>
        </w:rPr>
        <w:t xml:space="preserve">   </w:t>
      </w:r>
      <w:r w:rsidR="001C5A34" w:rsidRPr="003F724E">
        <w:rPr>
          <w:color w:val="000000" w:themeColor="text1"/>
          <w:sz w:val="28"/>
        </w:rPr>
        <w:t xml:space="preserve"> </w:t>
      </w:r>
      <w:r w:rsidR="00E813D3" w:rsidRPr="003F724E">
        <w:rPr>
          <w:color w:val="000000" w:themeColor="text1"/>
          <w:sz w:val="28"/>
        </w:rPr>
        <w:t xml:space="preserve">      </w:t>
      </w:r>
      <w:r w:rsidR="00903DD8" w:rsidRPr="003F724E">
        <w:rPr>
          <w:color w:val="000000" w:themeColor="text1"/>
          <w:sz w:val="28"/>
        </w:rPr>
        <w:t xml:space="preserve">                                                        </w:t>
      </w:r>
      <w:r w:rsidR="00952A75">
        <w:rPr>
          <w:color w:val="000000" w:themeColor="text1"/>
          <w:sz w:val="28"/>
        </w:rPr>
        <w:t xml:space="preserve">  </w:t>
      </w:r>
      <w:r w:rsidR="007F36FE" w:rsidRPr="003F724E">
        <w:rPr>
          <w:color w:val="000000" w:themeColor="text1"/>
          <w:sz w:val="28"/>
        </w:rPr>
        <w:t xml:space="preserve"> </w:t>
      </w:r>
      <w:r w:rsidR="00952A75">
        <w:rPr>
          <w:color w:val="000000" w:themeColor="text1"/>
          <w:sz w:val="28"/>
        </w:rPr>
        <w:t xml:space="preserve"> </w:t>
      </w:r>
      <w:r w:rsidR="007F36FE" w:rsidRPr="003F724E">
        <w:rPr>
          <w:color w:val="000000" w:themeColor="text1"/>
          <w:sz w:val="28"/>
        </w:rPr>
        <w:t xml:space="preserve"> </w:t>
      </w:r>
      <w:r w:rsidR="00903DD8" w:rsidRPr="003F724E">
        <w:rPr>
          <w:color w:val="000000" w:themeColor="text1"/>
          <w:sz w:val="28"/>
        </w:rPr>
        <w:t>г. Белокуриха</w:t>
      </w:r>
    </w:p>
    <w:p w:rsidR="00903DD8" w:rsidRPr="003F724E" w:rsidRDefault="00903DD8" w:rsidP="00903DD8">
      <w:pPr>
        <w:rPr>
          <w:color w:val="000000" w:themeColor="text1"/>
          <w:sz w:val="28"/>
        </w:rPr>
      </w:pPr>
    </w:p>
    <w:p w:rsidR="00952A75" w:rsidRDefault="00E53AF0" w:rsidP="0029528F">
      <w:pPr>
        <w:spacing w:line="28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</w:t>
      </w:r>
      <w:r w:rsidR="004018DC">
        <w:rPr>
          <w:rFonts w:eastAsiaTheme="minorHAnsi"/>
          <w:color w:val="000000" w:themeColor="text1"/>
          <w:sz w:val="28"/>
          <w:szCs w:val="28"/>
          <w:lang w:eastAsia="en-US"/>
        </w:rPr>
        <w:t>Положение об оплате труда работников муниципальных учреждений культуры города Белокурих</w:t>
      </w:r>
      <w:r w:rsidR="007062C0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>, утвержденн</w:t>
      </w:r>
      <w:r w:rsidR="004018DC">
        <w:rPr>
          <w:rFonts w:eastAsiaTheme="minorHAnsi"/>
          <w:color w:val="000000" w:themeColor="text1"/>
          <w:sz w:val="28"/>
          <w:szCs w:val="28"/>
          <w:lang w:eastAsia="en-US"/>
        </w:rPr>
        <w:t>ое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постановлением  администрации город Белокуриха </w:t>
      </w:r>
      <w:r w:rsidR="007062C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4018DC">
        <w:rPr>
          <w:rFonts w:eastAsiaTheme="minorHAnsi"/>
          <w:color w:val="000000" w:themeColor="text1"/>
          <w:sz w:val="28"/>
          <w:szCs w:val="28"/>
          <w:lang w:eastAsia="en-US"/>
        </w:rPr>
        <w:t xml:space="preserve">05.08.2019 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</w:t>
      </w:r>
      <w:r w:rsidR="004018DC">
        <w:rPr>
          <w:rFonts w:eastAsiaTheme="minorHAnsi"/>
          <w:color w:val="000000" w:themeColor="text1"/>
          <w:sz w:val="28"/>
          <w:szCs w:val="28"/>
          <w:lang w:eastAsia="en-US"/>
        </w:rPr>
        <w:t>843</w:t>
      </w:r>
    </w:p>
    <w:p w:rsidR="004018DC" w:rsidRPr="003F724E" w:rsidRDefault="004018DC" w:rsidP="0029528F">
      <w:pPr>
        <w:spacing w:line="28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53AF0" w:rsidRPr="003F724E" w:rsidRDefault="004018DC" w:rsidP="0029528F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со ст. 144 Трудового кодекса Российской Федерации, в целях совершенствования системы оплаты труда работников муниципальных учреждений культуры города Белокуриха,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руководствуясь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ч. 1 </w:t>
      </w:r>
      <w:hyperlink r:id="rId7" w:history="1">
        <w:r w:rsidR="00E53AF0"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род Белокуриха Алтайского края</w:t>
      </w:r>
    </w:p>
    <w:p w:rsidR="00903DD8" w:rsidRPr="003F724E" w:rsidRDefault="00903DD8" w:rsidP="0029528F">
      <w:pPr>
        <w:spacing w:line="280" w:lineRule="exact"/>
        <w:ind w:firstLine="709"/>
        <w:jc w:val="both"/>
        <w:rPr>
          <w:color w:val="000000" w:themeColor="text1"/>
          <w:spacing w:val="-6"/>
          <w:sz w:val="28"/>
        </w:rPr>
      </w:pPr>
      <w:r w:rsidRPr="003F724E">
        <w:rPr>
          <w:color w:val="000000" w:themeColor="text1"/>
          <w:spacing w:val="-6"/>
          <w:sz w:val="28"/>
        </w:rPr>
        <w:t>ПОСТАНОВЛЯЮ:</w:t>
      </w:r>
    </w:p>
    <w:p w:rsidR="00E53AF0" w:rsidRDefault="004018DC" w:rsidP="004018DC">
      <w:pPr>
        <w:spacing w:line="280" w:lineRule="exac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Положение об оплате труда работников муниципальных учреждений культуры города Белокурих</w:t>
      </w:r>
      <w:r w:rsidR="007062C0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утвержденное постановлением  администрации город Белокуриха от 05.08.2019 № 843 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- 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>По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ложение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), следующие изменения:</w:t>
      </w:r>
    </w:p>
    <w:p w:rsidR="002A0765" w:rsidRDefault="00BC4200" w:rsidP="0029528F">
      <w:pPr>
        <w:spacing w:line="28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4018DC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Изложить п. </w:t>
      </w:r>
      <w:r w:rsidR="00952A75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4018DC">
        <w:rPr>
          <w:rFonts w:eastAsiaTheme="minorHAnsi"/>
          <w:color w:val="000000" w:themeColor="text1"/>
          <w:sz w:val="28"/>
          <w:szCs w:val="28"/>
          <w:lang w:eastAsia="en-US"/>
        </w:rPr>
        <w:t>.9.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018DC">
        <w:rPr>
          <w:rFonts w:eastAsiaTheme="minorHAnsi"/>
          <w:color w:val="000000" w:themeColor="text1"/>
          <w:sz w:val="28"/>
          <w:szCs w:val="28"/>
          <w:lang w:eastAsia="en-US"/>
        </w:rPr>
        <w:t>Положения</w:t>
      </w:r>
      <w:r w:rsidR="006117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>в следующей редакции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E436FF" w:rsidRDefault="00E436FF" w:rsidP="0029528F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4018DC">
        <w:rPr>
          <w:rFonts w:eastAsiaTheme="minorHAnsi"/>
          <w:sz w:val="28"/>
          <w:szCs w:val="28"/>
          <w:lang w:eastAsia="en-US"/>
        </w:rPr>
        <w:t>4.9.</w:t>
      </w:r>
      <w:r w:rsidR="00872875">
        <w:rPr>
          <w:rFonts w:eastAsiaTheme="minorHAnsi"/>
          <w:sz w:val="28"/>
          <w:szCs w:val="28"/>
          <w:lang w:eastAsia="en-US"/>
        </w:rPr>
        <w:t xml:space="preserve"> </w:t>
      </w:r>
      <w:r w:rsidR="004018DC">
        <w:rPr>
          <w:rFonts w:eastAsiaTheme="minorHAnsi"/>
          <w:sz w:val="28"/>
          <w:szCs w:val="28"/>
          <w:lang w:eastAsia="en-US"/>
        </w:rPr>
        <w:t>Районный коэффициент устанавливается в размере, определенном в соответствии с действующим законодательством, и начисляется на всю заработную плату, включая должностной оклад (ставку), повышающие коэффициенты, компенсационные и стимулирующие выплаты, в том числе доплаты до МРОТ</w:t>
      </w:r>
      <w:r w:rsidR="00872875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03DD8" w:rsidRPr="003F724E" w:rsidRDefault="002A0765" w:rsidP="0029528F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 w:themeColor="text1"/>
          <w:spacing w:val="-6"/>
          <w:sz w:val="28"/>
        </w:rPr>
      </w:pPr>
      <w:r w:rsidRPr="003F724E">
        <w:rPr>
          <w:color w:val="000000" w:themeColor="text1"/>
          <w:spacing w:val="-6"/>
          <w:sz w:val="28"/>
        </w:rPr>
        <w:t>2</w:t>
      </w:r>
      <w:r w:rsidR="00D720BB" w:rsidRPr="003F724E">
        <w:rPr>
          <w:color w:val="000000" w:themeColor="text1"/>
          <w:spacing w:val="-6"/>
          <w:sz w:val="28"/>
        </w:rPr>
        <w:t xml:space="preserve">. </w:t>
      </w:r>
      <w:r w:rsidR="00903DD8" w:rsidRPr="003F724E">
        <w:rPr>
          <w:color w:val="000000" w:themeColor="text1"/>
          <w:spacing w:val="-6"/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3F724E">
        <w:rPr>
          <w:color w:val="000000" w:themeColor="text1"/>
          <w:spacing w:val="-6"/>
          <w:sz w:val="28"/>
        </w:rPr>
        <w:t xml:space="preserve"> и разместить на официальном </w:t>
      </w:r>
      <w:r w:rsidR="00EA4680" w:rsidRPr="003F724E">
        <w:rPr>
          <w:color w:val="000000" w:themeColor="text1"/>
          <w:spacing w:val="-6"/>
          <w:sz w:val="28"/>
        </w:rPr>
        <w:t>И</w:t>
      </w:r>
      <w:r w:rsidR="00D720BB" w:rsidRPr="003F724E">
        <w:rPr>
          <w:color w:val="000000" w:themeColor="text1"/>
          <w:spacing w:val="-6"/>
          <w:sz w:val="28"/>
        </w:rPr>
        <w:t xml:space="preserve">нтернет-сайте </w:t>
      </w:r>
      <w:r w:rsidR="00EA4680" w:rsidRPr="003F724E">
        <w:rPr>
          <w:color w:val="000000" w:themeColor="text1"/>
          <w:spacing w:val="-6"/>
          <w:sz w:val="28"/>
        </w:rPr>
        <w:t>муниципального образования город Белокуриха Алтайского края.</w:t>
      </w:r>
    </w:p>
    <w:p w:rsidR="005A20ED" w:rsidRDefault="00ED13A6" w:rsidP="0029528F">
      <w:pPr>
        <w:shd w:val="clear" w:color="auto" w:fill="FFFFFF"/>
        <w:autoSpaceDE w:val="0"/>
        <w:autoSpaceDN w:val="0"/>
        <w:adjustRightInd w:val="0"/>
        <w:spacing w:line="28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3F724E">
        <w:rPr>
          <w:color w:val="000000" w:themeColor="text1"/>
          <w:spacing w:val="-6"/>
          <w:sz w:val="28"/>
          <w:szCs w:val="28"/>
        </w:rPr>
        <w:t>3</w:t>
      </w:r>
      <w:r w:rsidR="00D720BB" w:rsidRPr="003F724E">
        <w:rPr>
          <w:color w:val="000000" w:themeColor="text1"/>
          <w:spacing w:val="-6"/>
          <w:sz w:val="28"/>
          <w:szCs w:val="28"/>
        </w:rPr>
        <w:t xml:space="preserve">. 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Контроль исполнения настоящего </w:t>
      </w:r>
      <w:r w:rsidR="00C3682C" w:rsidRPr="003F724E">
        <w:rPr>
          <w:color w:val="000000" w:themeColor="text1"/>
          <w:spacing w:val="-6"/>
          <w:sz w:val="28"/>
          <w:szCs w:val="28"/>
        </w:rPr>
        <w:t>постановления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 возложить на заместителя главы администрации города по инвестиционной политике</w:t>
      </w:r>
      <w:r w:rsidR="00DE7C21">
        <w:rPr>
          <w:color w:val="000000" w:themeColor="text1"/>
          <w:spacing w:val="-6"/>
          <w:sz w:val="28"/>
          <w:szCs w:val="28"/>
        </w:rPr>
        <w:t xml:space="preserve">               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 </w:t>
      </w:r>
      <w:r w:rsidRPr="003F724E">
        <w:rPr>
          <w:color w:val="000000" w:themeColor="text1"/>
          <w:spacing w:val="-6"/>
          <w:sz w:val="28"/>
          <w:szCs w:val="28"/>
        </w:rPr>
        <w:t>О.В. Кривенко</w:t>
      </w:r>
      <w:r w:rsidR="001A48A6" w:rsidRPr="003F724E">
        <w:rPr>
          <w:color w:val="000000" w:themeColor="text1"/>
          <w:spacing w:val="-6"/>
          <w:sz w:val="28"/>
          <w:szCs w:val="28"/>
        </w:rPr>
        <w:t>.</w:t>
      </w:r>
    </w:p>
    <w:p w:rsidR="005A20ED" w:rsidRDefault="005A20ED" w:rsidP="0029528F">
      <w:pPr>
        <w:shd w:val="clear" w:color="auto" w:fill="FFFFFF"/>
        <w:autoSpaceDE w:val="0"/>
        <w:autoSpaceDN w:val="0"/>
        <w:adjustRightInd w:val="0"/>
        <w:spacing w:line="28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611719" w:rsidRPr="003F724E" w:rsidRDefault="00570B8F" w:rsidP="0029528F">
      <w:pPr>
        <w:shd w:val="clear" w:color="auto" w:fill="FFFFFF"/>
        <w:autoSpaceDE w:val="0"/>
        <w:autoSpaceDN w:val="0"/>
        <w:adjustRightInd w:val="0"/>
        <w:spacing w:line="28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 </w:t>
      </w:r>
    </w:p>
    <w:p w:rsidR="001E261E" w:rsidRPr="003F724E" w:rsidRDefault="005A20ED" w:rsidP="0029528F">
      <w:pPr>
        <w:spacing w:line="280" w:lineRule="exact"/>
        <w:ind w:left="360"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Белокуриха                      </w:t>
      </w:r>
      <w:r w:rsidR="002952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</w:t>
      </w:r>
      <w:r w:rsidR="00570B8F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                       К.И. Базаров</w:t>
      </w:r>
    </w:p>
    <w:sectPr w:rsidR="001E261E" w:rsidRPr="003F724E" w:rsidSect="0029528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171" w:rsidRDefault="008B5171" w:rsidP="004777FF">
      <w:r>
        <w:separator/>
      </w:r>
    </w:p>
  </w:endnote>
  <w:endnote w:type="continuationSeparator" w:id="1">
    <w:p w:rsidR="008B5171" w:rsidRDefault="008B5171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171" w:rsidRDefault="008B5171" w:rsidP="004777FF">
      <w:r>
        <w:separator/>
      </w:r>
    </w:p>
  </w:footnote>
  <w:footnote w:type="continuationSeparator" w:id="1">
    <w:p w:rsidR="008B5171" w:rsidRDefault="008B5171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2E9C" w:rsidRPr="00D0223A" w:rsidRDefault="00906B72">
        <w:pPr>
          <w:pStyle w:val="a5"/>
          <w:jc w:val="center"/>
          <w:rPr>
            <w:sz w:val="24"/>
            <w:szCs w:val="24"/>
          </w:rPr>
        </w:pPr>
        <w:r w:rsidRPr="00D0223A">
          <w:rPr>
            <w:sz w:val="24"/>
            <w:szCs w:val="24"/>
          </w:rPr>
          <w:fldChar w:fldCharType="begin"/>
        </w:r>
        <w:r w:rsidR="00933669" w:rsidRPr="00D0223A">
          <w:rPr>
            <w:sz w:val="24"/>
            <w:szCs w:val="24"/>
          </w:rPr>
          <w:instrText xml:space="preserve"> PAGE   \* MERGEFORMAT </w:instrText>
        </w:r>
        <w:r w:rsidRPr="00D0223A">
          <w:rPr>
            <w:sz w:val="24"/>
            <w:szCs w:val="24"/>
          </w:rPr>
          <w:fldChar w:fldCharType="separate"/>
        </w:r>
        <w:r w:rsidR="004018DC">
          <w:rPr>
            <w:noProof/>
            <w:sz w:val="24"/>
            <w:szCs w:val="24"/>
          </w:rPr>
          <w:t>2</w:t>
        </w:r>
        <w:r w:rsidRPr="00D0223A">
          <w:rPr>
            <w:sz w:val="24"/>
            <w:szCs w:val="24"/>
          </w:rPr>
          <w:fldChar w:fldCharType="end"/>
        </w:r>
      </w:p>
    </w:sdtContent>
  </w:sdt>
  <w:p w:rsidR="00AE2E9C" w:rsidRDefault="00AE2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261A1"/>
    <w:rsid w:val="00027957"/>
    <w:rsid w:val="00031811"/>
    <w:rsid w:val="00046751"/>
    <w:rsid w:val="00046AD6"/>
    <w:rsid w:val="00071DDB"/>
    <w:rsid w:val="00084CF0"/>
    <w:rsid w:val="00084D38"/>
    <w:rsid w:val="00093D61"/>
    <w:rsid w:val="0009622F"/>
    <w:rsid w:val="000A4082"/>
    <w:rsid w:val="000C2A68"/>
    <w:rsid w:val="000E18A3"/>
    <w:rsid w:val="00102B87"/>
    <w:rsid w:val="00120EFD"/>
    <w:rsid w:val="00125EB5"/>
    <w:rsid w:val="00140CDC"/>
    <w:rsid w:val="00144015"/>
    <w:rsid w:val="001473D8"/>
    <w:rsid w:val="00157F89"/>
    <w:rsid w:val="00163784"/>
    <w:rsid w:val="00163EFB"/>
    <w:rsid w:val="0018081D"/>
    <w:rsid w:val="001A48A6"/>
    <w:rsid w:val="001B3D59"/>
    <w:rsid w:val="001C3A43"/>
    <w:rsid w:val="001C5A34"/>
    <w:rsid w:val="001E261E"/>
    <w:rsid w:val="001E4DBE"/>
    <w:rsid w:val="001F4B50"/>
    <w:rsid w:val="00200A36"/>
    <w:rsid w:val="00214833"/>
    <w:rsid w:val="00221A5D"/>
    <w:rsid w:val="00230BBB"/>
    <w:rsid w:val="00235F6D"/>
    <w:rsid w:val="00252A75"/>
    <w:rsid w:val="002750D4"/>
    <w:rsid w:val="00293F31"/>
    <w:rsid w:val="0029528F"/>
    <w:rsid w:val="002A0765"/>
    <w:rsid w:val="002A7598"/>
    <w:rsid w:val="002B06E6"/>
    <w:rsid w:val="002B1533"/>
    <w:rsid w:val="002C490D"/>
    <w:rsid w:val="002C7C4A"/>
    <w:rsid w:val="002D5EB3"/>
    <w:rsid w:val="002D6903"/>
    <w:rsid w:val="002E7CAF"/>
    <w:rsid w:val="002F54C8"/>
    <w:rsid w:val="00304432"/>
    <w:rsid w:val="00311BE5"/>
    <w:rsid w:val="00315A47"/>
    <w:rsid w:val="00336793"/>
    <w:rsid w:val="00345CE5"/>
    <w:rsid w:val="00352E9E"/>
    <w:rsid w:val="003534C7"/>
    <w:rsid w:val="003610D4"/>
    <w:rsid w:val="00362880"/>
    <w:rsid w:val="00394BB9"/>
    <w:rsid w:val="003A308A"/>
    <w:rsid w:val="003B2D3D"/>
    <w:rsid w:val="003B69F9"/>
    <w:rsid w:val="003C2C76"/>
    <w:rsid w:val="003C3152"/>
    <w:rsid w:val="003C6E7C"/>
    <w:rsid w:val="003E0A13"/>
    <w:rsid w:val="003F27EE"/>
    <w:rsid w:val="003F724E"/>
    <w:rsid w:val="004018DC"/>
    <w:rsid w:val="0042520A"/>
    <w:rsid w:val="00447C0A"/>
    <w:rsid w:val="00447D79"/>
    <w:rsid w:val="0046083A"/>
    <w:rsid w:val="004773AD"/>
    <w:rsid w:val="004777FF"/>
    <w:rsid w:val="00492D11"/>
    <w:rsid w:val="004A0E82"/>
    <w:rsid w:val="004A2074"/>
    <w:rsid w:val="004A6E77"/>
    <w:rsid w:val="004D24EB"/>
    <w:rsid w:val="004E7145"/>
    <w:rsid w:val="00522548"/>
    <w:rsid w:val="00531D23"/>
    <w:rsid w:val="005547DD"/>
    <w:rsid w:val="00557EF2"/>
    <w:rsid w:val="00570B8F"/>
    <w:rsid w:val="00582B64"/>
    <w:rsid w:val="00586575"/>
    <w:rsid w:val="005A20ED"/>
    <w:rsid w:val="005A338B"/>
    <w:rsid w:val="005A7E67"/>
    <w:rsid w:val="005D26CB"/>
    <w:rsid w:val="005E5C84"/>
    <w:rsid w:val="005F3485"/>
    <w:rsid w:val="006115C7"/>
    <w:rsid w:val="00611719"/>
    <w:rsid w:val="00612D16"/>
    <w:rsid w:val="006148BD"/>
    <w:rsid w:val="00617ACB"/>
    <w:rsid w:val="00630931"/>
    <w:rsid w:val="0065041F"/>
    <w:rsid w:val="006639A4"/>
    <w:rsid w:val="00672A72"/>
    <w:rsid w:val="00673071"/>
    <w:rsid w:val="006760B9"/>
    <w:rsid w:val="0068699D"/>
    <w:rsid w:val="00693971"/>
    <w:rsid w:val="00695208"/>
    <w:rsid w:val="006D28B4"/>
    <w:rsid w:val="006D4FA4"/>
    <w:rsid w:val="006E5AD9"/>
    <w:rsid w:val="007062C0"/>
    <w:rsid w:val="007110A1"/>
    <w:rsid w:val="00713400"/>
    <w:rsid w:val="00736ACF"/>
    <w:rsid w:val="0074748D"/>
    <w:rsid w:val="00764E5B"/>
    <w:rsid w:val="00771657"/>
    <w:rsid w:val="0078344D"/>
    <w:rsid w:val="007863F2"/>
    <w:rsid w:val="0078656A"/>
    <w:rsid w:val="007A2F16"/>
    <w:rsid w:val="007B7B12"/>
    <w:rsid w:val="007D470B"/>
    <w:rsid w:val="007D6651"/>
    <w:rsid w:val="007F36FE"/>
    <w:rsid w:val="00814B0F"/>
    <w:rsid w:val="0082371D"/>
    <w:rsid w:val="00832D06"/>
    <w:rsid w:val="0084469B"/>
    <w:rsid w:val="00852387"/>
    <w:rsid w:val="008665B5"/>
    <w:rsid w:val="00872875"/>
    <w:rsid w:val="008B5171"/>
    <w:rsid w:val="008B6A5D"/>
    <w:rsid w:val="008C5334"/>
    <w:rsid w:val="008D029F"/>
    <w:rsid w:val="00902918"/>
    <w:rsid w:val="00903DD8"/>
    <w:rsid w:val="00905CA2"/>
    <w:rsid w:val="00906B72"/>
    <w:rsid w:val="00933669"/>
    <w:rsid w:val="009412A1"/>
    <w:rsid w:val="00946DAD"/>
    <w:rsid w:val="00952A75"/>
    <w:rsid w:val="00954B3C"/>
    <w:rsid w:val="00992181"/>
    <w:rsid w:val="009925D4"/>
    <w:rsid w:val="009C2936"/>
    <w:rsid w:val="009C4275"/>
    <w:rsid w:val="00A021AB"/>
    <w:rsid w:val="00A13B09"/>
    <w:rsid w:val="00A15D05"/>
    <w:rsid w:val="00A33A65"/>
    <w:rsid w:val="00A43DCE"/>
    <w:rsid w:val="00A61456"/>
    <w:rsid w:val="00AA0C06"/>
    <w:rsid w:val="00AA5086"/>
    <w:rsid w:val="00AB3BDB"/>
    <w:rsid w:val="00AB75BA"/>
    <w:rsid w:val="00AD6197"/>
    <w:rsid w:val="00AE2E9C"/>
    <w:rsid w:val="00AF3FFC"/>
    <w:rsid w:val="00B05980"/>
    <w:rsid w:val="00B23DA0"/>
    <w:rsid w:val="00B3353B"/>
    <w:rsid w:val="00B42CFD"/>
    <w:rsid w:val="00B5396A"/>
    <w:rsid w:val="00B604FE"/>
    <w:rsid w:val="00B6292C"/>
    <w:rsid w:val="00B63C8B"/>
    <w:rsid w:val="00B642BC"/>
    <w:rsid w:val="00BC4200"/>
    <w:rsid w:val="00BD674A"/>
    <w:rsid w:val="00C1027F"/>
    <w:rsid w:val="00C217BA"/>
    <w:rsid w:val="00C2465C"/>
    <w:rsid w:val="00C3682C"/>
    <w:rsid w:val="00C81B83"/>
    <w:rsid w:val="00C85EF8"/>
    <w:rsid w:val="00C95486"/>
    <w:rsid w:val="00CE2570"/>
    <w:rsid w:val="00CE7922"/>
    <w:rsid w:val="00D0223A"/>
    <w:rsid w:val="00D20249"/>
    <w:rsid w:val="00D22A7A"/>
    <w:rsid w:val="00D51C44"/>
    <w:rsid w:val="00D546FD"/>
    <w:rsid w:val="00D56CBF"/>
    <w:rsid w:val="00D720BB"/>
    <w:rsid w:val="00D74964"/>
    <w:rsid w:val="00D77AE7"/>
    <w:rsid w:val="00DA473A"/>
    <w:rsid w:val="00DB0132"/>
    <w:rsid w:val="00DC7B75"/>
    <w:rsid w:val="00DE7C21"/>
    <w:rsid w:val="00DF0CFB"/>
    <w:rsid w:val="00DF54FE"/>
    <w:rsid w:val="00E04196"/>
    <w:rsid w:val="00E226A0"/>
    <w:rsid w:val="00E27E53"/>
    <w:rsid w:val="00E4136A"/>
    <w:rsid w:val="00E436FF"/>
    <w:rsid w:val="00E53AF0"/>
    <w:rsid w:val="00E7200D"/>
    <w:rsid w:val="00E813D3"/>
    <w:rsid w:val="00E96546"/>
    <w:rsid w:val="00EA1237"/>
    <w:rsid w:val="00EA4680"/>
    <w:rsid w:val="00EC51F8"/>
    <w:rsid w:val="00EC5F44"/>
    <w:rsid w:val="00EC6894"/>
    <w:rsid w:val="00EC7DED"/>
    <w:rsid w:val="00ED13A6"/>
    <w:rsid w:val="00EF0CBB"/>
    <w:rsid w:val="00F01EFF"/>
    <w:rsid w:val="00F05C8E"/>
    <w:rsid w:val="00F4755A"/>
    <w:rsid w:val="00F5438F"/>
    <w:rsid w:val="00F72E4D"/>
    <w:rsid w:val="00F816BB"/>
    <w:rsid w:val="00F86933"/>
    <w:rsid w:val="00F92B35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9A07E5BCACADAD20E6691F3199A3E13CF6FC7C8E9294D67158FDB011663E908FFDD96ED9EEDA6D34196D8175FB9128D0B081350DE74E918BCA9W76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A_Riffel</cp:lastModifiedBy>
  <cp:revision>69</cp:revision>
  <cp:lastPrinted>2019-08-29T06:22:00Z</cp:lastPrinted>
  <dcterms:created xsi:type="dcterms:W3CDTF">2011-04-07T05:24:00Z</dcterms:created>
  <dcterms:modified xsi:type="dcterms:W3CDTF">2019-09-02T04:27:00Z</dcterms:modified>
</cp:coreProperties>
</file>